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4845" w14:textId="77777777" w:rsidR="00BD741D" w:rsidRPr="005624FC" w:rsidRDefault="00BD741D">
      <w:pPr>
        <w:pStyle w:val="Corpotesto"/>
        <w:rPr>
          <w:rFonts w:ascii="Times New Roman"/>
          <w:sz w:val="20"/>
          <w:szCs w:val="20"/>
        </w:rPr>
      </w:pPr>
    </w:p>
    <w:p w14:paraId="763E3B28" w14:textId="77777777" w:rsidR="00CD3071" w:rsidRDefault="00CD3071">
      <w:pPr>
        <w:spacing w:before="100" w:line="255" w:lineRule="exact"/>
        <w:ind w:left="5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1">
        <w:rPr>
          <w:rFonts w:ascii="Times New Roman" w:hAnsi="Times New Roman" w:cs="Times New Roman"/>
          <w:sz w:val="24"/>
          <w:szCs w:val="24"/>
        </w:rPr>
        <w:t xml:space="preserve">All A3 </w:t>
      </w:r>
    </w:p>
    <w:p w14:paraId="4C70614C" w14:textId="77777777" w:rsidR="00CD3071" w:rsidRDefault="00CD3071">
      <w:pPr>
        <w:spacing w:before="100" w:line="255" w:lineRule="exact"/>
        <w:ind w:left="5066"/>
        <w:rPr>
          <w:rFonts w:ascii="Times New Roman" w:hAnsi="Times New Roman" w:cs="Times New Roman"/>
          <w:sz w:val="24"/>
          <w:szCs w:val="24"/>
        </w:rPr>
      </w:pPr>
    </w:p>
    <w:p w14:paraId="0E516C84" w14:textId="77777777" w:rsidR="00BD741D" w:rsidRPr="00663FEF" w:rsidRDefault="00BD741D">
      <w:pPr>
        <w:spacing w:before="100" w:line="255" w:lineRule="exact"/>
        <w:ind w:left="5066"/>
        <w:rPr>
          <w:rFonts w:ascii="Times New Roman" w:hAnsi="Times New Roman" w:cs="Times New Roman"/>
          <w:b/>
          <w:bCs/>
        </w:rPr>
      </w:pPr>
      <w:r w:rsidRPr="00663FEF">
        <w:rPr>
          <w:rFonts w:ascii="Times New Roman" w:hAnsi="Times New Roman" w:cs="Times New Roman"/>
          <w:b/>
          <w:bCs/>
        </w:rPr>
        <w:t>SPETT.LE</w:t>
      </w:r>
    </w:p>
    <w:p w14:paraId="64BCB780" w14:textId="77777777" w:rsidR="00BD741D" w:rsidRPr="00663FEF" w:rsidRDefault="00BD741D">
      <w:pPr>
        <w:spacing w:line="255" w:lineRule="exact"/>
        <w:ind w:left="5066"/>
        <w:rPr>
          <w:rFonts w:ascii="Times New Roman" w:hAnsi="Times New Roman" w:cs="Times New Roman"/>
          <w:b/>
          <w:bCs/>
        </w:rPr>
      </w:pPr>
      <w:r w:rsidRPr="00663FEF">
        <w:rPr>
          <w:rFonts w:ascii="Times New Roman" w:hAnsi="Times New Roman" w:cs="Times New Roman"/>
          <w:b/>
          <w:bCs/>
        </w:rPr>
        <w:t>COMUNE DI MESOLA</w:t>
      </w:r>
    </w:p>
    <w:p w14:paraId="36D8A881" w14:textId="77777777" w:rsidR="003E3DAE" w:rsidRPr="00663FEF" w:rsidRDefault="00663FEF" w:rsidP="003E3DAE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663FE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63FEF">
        <w:rPr>
          <w:rFonts w:ascii="Times New Roman" w:hAnsi="Times New Roman" w:cs="Times New Roman"/>
          <w:sz w:val="22"/>
          <w:szCs w:val="22"/>
        </w:rPr>
        <w:t xml:space="preserve"> </w:t>
      </w:r>
      <w:r w:rsidR="00BD741D" w:rsidRPr="00663FEF">
        <w:rPr>
          <w:rFonts w:ascii="Times New Roman" w:hAnsi="Times New Roman" w:cs="Times New Roman"/>
          <w:sz w:val="22"/>
          <w:szCs w:val="22"/>
        </w:rPr>
        <w:t xml:space="preserve">TRAMITE PIATTAFORMA </w:t>
      </w:r>
      <w:hyperlink r:id="rId5" w:history="1">
        <w:r w:rsidR="003E3DAE" w:rsidRPr="00663FEF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INTERCENT-ER</w:t>
        </w:r>
      </w:hyperlink>
    </w:p>
    <w:p w14:paraId="30C53222" w14:textId="77777777" w:rsidR="00BD741D" w:rsidRPr="005624FC" w:rsidRDefault="00BD741D">
      <w:pPr>
        <w:spacing w:before="1"/>
        <w:ind w:left="5066"/>
        <w:rPr>
          <w:b/>
          <w:bCs/>
          <w:sz w:val="20"/>
          <w:szCs w:val="20"/>
        </w:rPr>
      </w:pPr>
    </w:p>
    <w:p w14:paraId="182110F4" w14:textId="77777777" w:rsidR="00BD741D" w:rsidRPr="005624FC" w:rsidRDefault="00BD741D">
      <w:pPr>
        <w:pStyle w:val="Corpotesto"/>
        <w:rPr>
          <w:b/>
          <w:bCs/>
          <w:sz w:val="20"/>
          <w:szCs w:val="20"/>
        </w:rPr>
      </w:pPr>
    </w:p>
    <w:p w14:paraId="479428DF" w14:textId="031586E7" w:rsidR="00540265" w:rsidRDefault="00540265" w:rsidP="00540265">
      <w:pPr>
        <w:pStyle w:val="Nessunaspaziatura"/>
        <w:jc w:val="both"/>
        <w:rPr>
          <w:b/>
          <w:sz w:val="20"/>
          <w:szCs w:val="20"/>
        </w:rPr>
      </w:pPr>
      <w:r>
        <w:rPr>
          <w:rStyle w:val="Enfasicorsivo"/>
          <w:b/>
          <w:sz w:val="20"/>
          <w:szCs w:val="20"/>
        </w:rPr>
        <w:t xml:space="preserve">OGGETTO: </w:t>
      </w:r>
      <w:r>
        <w:rPr>
          <w:rFonts w:cs="Times New Roman"/>
          <w:b/>
          <w:sz w:val="20"/>
          <w:szCs w:val="20"/>
        </w:rPr>
        <w:t xml:space="preserve">PROCEDURA NEGOZIATA PER L'AFFIDAMENTO DEL </w:t>
      </w:r>
      <w:r>
        <w:rPr>
          <w:rFonts w:cs="Times New Roman"/>
          <w:b/>
          <w:bCs/>
          <w:sz w:val="20"/>
          <w:szCs w:val="20"/>
        </w:rPr>
        <w:t>SERVIZIO DI GESTIONE DI UN PROGETTO DIDATTICO EDUCATIVO, FINALIZZATO A GARANTIRE L’ATTIVITÀ POMERIDIANA DELL’ASILO NIDO (DALLE ORE 14,</w:t>
      </w:r>
      <w:r w:rsidR="00EE0EDE">
        <w:rPr>
          <w:rFonts w:cs="Times New Roman"/>
          <w:b/>
          <w:bCs/>
          <w:sz w:val="20"/>
          <w:szCs w:val="20"/>
        </w:rPr>
        <w:t xml:space="preserve">00 </w:t>
      </w:r>
      <w:r>
        <w:rPr>
          <w:rFonts w:cs="Times New Roman"/>
          <w:b/>
          <w:bCs/>
          <w:sz w:val="20"/>
          <w:szCs w:val="20"/>
        </w:rPr>
        <w:t>ALLE ORE 17,00) PER L’A.S. 202</w:t>
      </w:r>
      <w:r w:rsidR="00EE0EDE">
        <w:rPr>
          <w:rFonts w:cs="Times New Roman"/>
          <w:b/>
          <w:bCs/>
          <w:sz w:val="20"/>
          <w:szCs w:val="20"/>
        </w:rPr>
        <w:t>2</w:t>
      </w:r>
      <w:r>
        <w:rPr>
          <w:rFonts w:cs="Times New Roman"/>
          <w:b/>
          <w:bCs/>
          <w:sz w:val="20"/>
          <w:szCs w:val="20"/>
        </w:rPr>
        <w:t>/202</w:t>
      </w:r>
      <w:r w:rsidR="00EE0EDE">
        <w:rPr>
          <w:rFonts w:cs="Times New Roman"/>
          <w:b/>
          <w:bCs/>
          <w:sz w:val="20"/>
          <w:szCs w:val="20"/>
        </w:rPr>
        <w:t>3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CIG.  </w:t>
      </w:r>
      <w:hyperlink r:id="rId6" w:history="1">
        <w:r w:rsidR="00EE0EDE" w:rsidRPr="00770798">
          <w:rPr>
            <w:rStyle w:val="Enfasigrassetto"/>
            <w:szCs w:val="24"/>
          </w:rPr>
          <w:t>Z583717CF4</w:t>
        </w:r>
      </w:hyperlink>
      <w:r>
        <w:rPr>
          <w:b/>
          <w:bCs/>
          <w:sz w:val="20"/>
          <w:szCs w:val="20"/>
        </w:rPr>
        <w:t>.</w:t>
      </w:r>
    </w:p>
    <w:p w14:paraId="19F0D0C0" w14:textId="77777777" w:rsidR="00BD741D" w:rsidRPr="00F615E8" w:rsidRDefault="00BD741D">
      <w:pPr>
        <w:spacing w:before="211" w:line="252" w:lineRule="auto"/>
        <w:ind w:left="110" w:right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51224" w14:textId="77777777" w:rsidR="00BD741D" w:rsidRPr="005624FC" w:rsidRDefault="00BD741D">
      <w:pPr>
        <w:pStyle w:val="Corpotesto"/>
        <w:rPr>
          <w:b/>
          <w:bCs/>
          <w:sz w:val="20"/>
          <w:szCs w:val="20"/>
        </w:rPr>
      </w:pPr>
    </w:p>
    <w:p w14:paraId="7A15D859" w14:textId="77777777" w:rsidR="00F273D8" w:rsidRDefault="00F273D8" w:rsidP="00FB3A16">
      <w:pPr>
        <w:pStyle w:val="Corpotesto"/>
        <w:spacing w:line="360" w:lineRule="auto"/>
        <w:ind w:left="110" w:right="168"/>
        <w:rPr>
          <w:sz w:val="20"/>
          <w:szCs w:val="20"/>
        </w:rPr>
      </w:pPr>
    </w:p>
    <w:p w14:paraId="3319D667" w14:textId="0EADF6D3" w:rsidR="00BD741D" w:rsidRPr="005624FC" w:rsidRDefault="00BD741D" w:rsidP="0055277D">
      <w:pPr>
        <w:pStyle w:val="Corpotesto"/>
        <w:spacing w:line="360" w:lineRule="auto"/>
        <w:ind w:left="110" w:right="168"/>
        <w:jc w:val="both"/>
        <w:rPr>
          <w:sz w:val="20"/>
          <w:szCs w:val="20"/>
        </w:rPr>
      </w:pPr>
      <w:r w:rsidRPr="005624FC">
        <w:rPr>
          <w:sz w:val="20"/>
          <w:szCs w:val="20"/>
        </w:rPr>
        <w:t xml:space="preserve">Il sottoscritto …………………………...………………………………… nato il ……………………a…………………………. </w:t>
      </w:r>
    </w:p>
    <w:p w14:paraId="014301DE" w14:textId="0978877A" w:rsidR="00BD741D" w:rsidRPr="005624FC" w:rsidRDefault="00BD741D" w:rsidP="0055277D">
      <w:pPr>
        <w:pStyle w:val="Corpotesto"/>
        <w:spacing w:line="360" w:lineRule="auto"/>
        <w:ind w:left="110" w:right="168"/>
        <w:jc w:val="both"/>
        <w:rPr>
          <w:sz w:val="20"/>
          <w:szCs w:val="20"/>
        </w:rPr>
      </w:pPr>
      <w:r w:rsidRPr="005624FC">
        <w:rPr>
          <w:sz w:val="20"/>
          <w:szCs w:val="20"/>
        </w:rPr>
        <w:t>……………………………………… in qualità di ………………………………………………………………………………..</w:t>
      </w:r>
    </w:p>
    <w:p w14:paraId="02AB49F7" w14:textId="77777777" w:rsidR="00BD741D" w:rsidRPr="005624FC" w:rsidRDefault="00BD741D" w:rsidP="0055277D">
      <w:pPr>
        <w:pStyle w:val="Corpotesto"/>
        <w:spacing w:line="360" w:lineRule="auto"/>
        <w:ind w:left="110" w:right="168"/>
        <w:jc w:val="both"/>
        <w:rPr>
          <w:sz w:val="20"/>
          <w:szCs w:val="20"/>
        </w:rPr>
      </w:pPr>
      <w:r w:rsidRPr="005624FC">
        <w:rPr>
          <w:sz w:val="20"/>
          <w:szCs w:val="20"/>
        </w:rPr>
        <w:t xml:space="preserve">dell’impresa ……………………...………………………………………………………………………………………………………… </w:t>
      </w:r>
    </w:p>
    <w:p w14:paraId="00413192" w14:textId="42E2BB38" w:rsidR="00BD741D" w:rsidRPr="005624FC" w:rsidRDefault="00BD741D" w:rsidP="0055277D">
      <w:pPr>
        <w:pStyle w:val="Corpotesto"/>
        <w:spacing w:line="360" w:lineRule="auto"/>
        <w:ind w:left="110" w:right="168"/>
        <w:jc w:val="both"/>
        <w:rPr>
          <w:sz w:val="20"/>
          <w:szCs w:val="20"/>
        </w:rPr>
      </w:pPr>
      <w:r w:rsidRPr="005624FC">
        <w:rPr>
          <w:sz w:val="20"/>
          <w:szCs w:val="20"/>
        </w:rPr>
        <w:t>con sede legale in …………………………………………………………………………………………………………………….</w:t>
      </w:r>
    </w:p>
    <w:p w14:paraId="60176CCA" w14:textId="351DEDB6" w:rsidR="00BD741D" w:rsidRPr="005624FC" w:rsidRDefault="00BD741D" w:rsidP="0055277D">
      <w:pPr>
        <w:pStyle w:val="Corpotesto"/>
        <w:spacing w:line="360" w:lineRule="auto"/>
        <w:ind w:left="110" w:right="168"/>
        <w:jc w:val="both"/>
        <w:rPr>
          <w:sz w:val="20"/>
          <w:szCs w:val="20"/>
        </w:rPr>
      </w:pPr>
      <w:r w:rsidRPr="005624FC">
        <w:rPr>
          <w:sz w:val="20"/>
          <w:szCs w:val="20"/>
        </w:rPr>
        <w:t>con sede amministrativa in …………………………………………………………………………………………………………… codice fiscale ……………………………………………………………………………………………………………… partita I.V.A. ……………………………………………………………</w:t>
      </w:r>
    </w:p>
    <w:p w14:paraId="7DB55C2A" w14:textId="77777777" w:rsidR="00BD741D" w:rsidRPr="005624FC" w:rsidRDefault="00BD741D">
      <w:pPr>
        <w:pStyle w:val="Corpotesto"/>
        <w:spacing w:before="1"/>
        <w:rPr>
          <w:sz w:val="20"/>
          <w:szCs w:val="20"/>
        </w:rPr>
      </w:pPr>
    </w:p>
    <w:p w14:paraId="09074D77" w14:textId="77777777" w:rsidR="0055277D" w:rsidRDefault="0055277D">
      <w:pPr>
        <w:pStyle w:val="Titolo1"/>
        <w:ind w:right="168"/>
        <w:rPr>
          <w:b w:val="0"/>
          <w:sz w:val="20"/>
          <w:szCs w:val="20"/>
        </w:rPr>
      </w:pPr>
    </w:p>
    <w:p w14:paraId="7833817A" w14:textId="77777777" w:rsidR="0055277D" w:rsidRDefault="0055277D">
      <w:pPr>
        <w:pStyle w:val="Titolo1"/>
        <w:ind w:right="168"/>
        <w:rPr>
          <w:b w:val="0"/>
          <w:sz w:val="20"/>
          <w:szCs w:val="20"/>
        </w:rPr>
      </w:pPr>
    </w:p>
    <w:p w14:paraId="6AFB2ED0" w14:textId="77777777" w:rsidR="00BD741D" w:rsidRPr="005624FC" w:rsidRDefault="00BD741D">
      <w:pPr>
        <w:pStyle w:val="Titolo1"/>
        <w:ind w:right="168"/>
        <w:rPr>
          <w:b w:val="0"/>
          <w:sz w:val="20"/>
          <w:szCs w:val="20"/>
        </w:rPr>
      </w:pPr>
      <w:r w:rsidRPr="005624FC">
        <w:rPr>
          <w:b w:val="0"/>
          <w:sz w:val="20"/>
          <w:szCs w:val="20"/>
        </w:rPr>
        <w:t>FORMULA LA SEGUENTE OFFERTA ECONOMICA AI FINI DELL’AGGIUDICAZIONE DEL SERVIZIO IN APPALTO:</w:t>
      </w:r>
    </w:p>
    <w:p w14:paraId="413FC764" w14:textId="77777777" w:rsidR="00145592" w:rsidRPr="005624FC" w:rsidRDefault="00145592">
      <w:pPr>
        <w:pStyle w:val="Titolo1"/>
        <w:ind w:right="168"/>
        <w:rPr>
          <w:b w:val="0"/>
          <w:sz w:val="20"/>
          <w:szCs w:val="20"/>
        </w:rPr>
      </w:pPr>
    </w:p>
    <w:p w14:paraId="34D3293C" w14:textId="5EDBD3CE" w:rsidR="00E5648D" w:rsidRPr="005624FC" w:rsidRDefault="0081476E" w:rsidP="00E5648D">
      <w:pPr>
        <w:tabs>
          <w:tab w:val="left" w:pos="9498"/>
        </w:tabs>
        <w:spacing w:line="240" w:lineRule="atLeast"/>
        <w:ind w:left="110" w:right="255"/>
        <w:jc w:val="both"/>
        <w:rPr>
          <w:bCs/>
          <w:sz w:val="20"/>
          <w:szCs w:val="20"/>
        </w:rPr>
      </w:pPr>
      <w:r w:rsidRPr="005B0DA6">
        <w:rPr>
          <w:bCs/>
          <w:sz w:val="20"/>
          <w:szCs w:val="20"/>
        </w:rPr>
        <w:t>C</w:t>
      </w:r>
      <w:r w:rsidR="00BD741D" w:rsidRPr="005B0DA6">
        <w:rPr>
          <w:bCs/>
          <w:sz w:val="20"/>
          <w:szCs w:val="20"/>
        </w:rPr>
        <w:t>orrispettivo complessivo per tutta la durata del contratto euro ………………</w:t>
      </w:r>
      <w:r w:rsidR="00145592" w:rsidRPr="005B0DA6">
        <w:rPr>
          <w:bCs/>
          <w:sz w:val="20"/>
          <w:szCs w:val="20"/>
        </w:rPr>
        <w:t>…………….</w:t>
      </w:r>
      <w:r w:rsidR="00BD741D" w:rsidRPr="005B0DA6">
        <w:rPr>
          <w:bCs/>
          <w:sz w:val="20"/>
          <w:szCs w:val="20"/>
        </w:rPr>
        <w:t xml:space="preserve"> (diconsi</w:t>
      </w:r>
      <w:r w:rsidR="005B0DA6" w:rsidRPr="005B0DA6">
        <w:rPr>
          <w:bCs/>
          <w:sz w:val="20"/>
          <w:szCs w:val="20"/>
        </w:rPr>
        <w:t xml:space="preserve"> </w:t>
      </w:r>
      <w:r w:rsidR="00BD741D" w:rsidRPr="005B0DA6">
        <w:rPr>
          <w:bCs/>
          <w:sz w:val="20"/>
          <w:szCs w:val="20"/>
        </w:rPr>
        <w:t>…………</w:t>
      </w:r>
      <w:r w:rsidR="00206033" w:rsidRPr="005B0DA6">
        <w:rPr>
          <w:bCs/>
          <w:sz w:val="20"/>
          <w:szCs w:val="20"/>
        </w:rPr>
        <w:t>…………………………………………………………</w:t>
      </w:r>
      <w:r w:rsidR="008D09E5">
        <w:rPr>
          <w:bCs/>
          <w:sz w:val="20"/>
          <w:szCs w:val="20"/>
        </w:rPr>
        <w:t>)</w:t>
      </w:r>
      <w:r w:rsidR="00206033" w:rsidRPr="005B0DA6">
        <w:rPr>
          <w:bCs/>
          <w:sz w:val="20"/>
          <w:szCs w:val="20"/>
        </w:rPr>
        <w:t xml:space="preserve"> (importo </w:t>
      </w:r>
      <w:r w:rsidRPr="005B0DA6">
        <w:rPr>
          <w:bCs/>
          <w:sz w:val="20"/>
          <w:szCs w:val="20"/>
        </w:rPr>
        <w:t>iva esclusa</w:t>
      </w:r>
      <w:r w:rsidR="00B878E8" w:rsidRPr="005B0DA6">
        <w:rPr>
          <w:bCs/>
          <w:sz w:val="20"/>
          <w:szCs w:val="20"/>
        </w:rPr>
        <w:t>);</w:t>
      </w:r>
      <w:r w:rsidR="00E5648D" w:rsidRPr="00E5648D">
        <w:rPr>
          <w:bCs/>
          <w:sz w:val="20"/>
          <w:szCs w:val="20"/>
        </w:rPr>
        <w:t xml:space="preserve"> </w:t>
      </w:r>
      <w:r w:rsidR="00E5648D" w:rsidRPr="005624FC">
        <w:rPr>
          <w:bCs/>
          <w:sz w:val="20"/>
          <w:szCs w:val="20"/>
        </w:rPr>
        <w:t xml:space="preserve">Il ribasso non si applica agli oneri per l’attuazione delle misure di sicurezza stimati dalla Stazione appaltante in </w:t>
      </w:r>
      <w:r w:rsidR="00E5648D" w:rsidRPr="00472E77">
        <w:rPr>
          <w:bCs/>
          <w:sz w:val="20"/>
          <w:szCs w:val="20"/>
        </w:rPr>
        <w:t xml:space="preserve">euro </w:t>
      </w:r>
      <w:r w:rsidR="00F60ED3">
        <w:rPr>
          <w:bCs/>
          <w:sz w:val="20"/>
          <w:szCs w:val="20"/>
        </w:rPr>
        <w:t>2</w:t>
      </w:r>
      <w:r w:rsidR="00E5648D" w:rsidRPr="00472E77">
        <w:rPr>
          <w:bCs/>
          <w:sz w:val="20"/>
          <w:szCs w:val="20"/>
        </w:rPr>
        <w:t>00,00</w:t>
      </w:r>
      <w:r w:rsidR="00E5648D">
        <w:rPr>
          <w:bCs/>
          <w:sz w:val="20"/>
          <w:szCs w:val="20"/>
        </w:rPr>
        <w:t>.</w:t>
      </w:r>
    </w:p>
    <w:p w14:paraId="46D11B79" w14:textId="23E1A975" w:rsidR="00BD741D" w:rsidRPr="005B0DA6" w:rsidRDefault="00BD741D" w:rsidP="00E5648D">
      <w:pPr>
        <w:pStyle w:val="Paragrafoelenco"/>
        <w:spacing w:before="127" w:line="360" w:lineRule="auto"/>
        <w:ind w:left="830" w:right="241"/>
        <w:jc w:val="both"/>
        <w:rPr>
          <w:bCs/>
          <w:sz w:val="20"/>
          <w:szCs w:val="20"/>
        </w:rPr>
      </w:pPr>
    </w:p>
    <w:p w14:paraId="438AA295" w14:textId="77777777" w:rsidR="008D09E5" w:rsidRPr="00ED2163" w:rsidRDefault="008D09E5" w:rsidP="008D09E5">
      <w:pPr>
        <w:pStyle w:val="Corpotesto"/>
        <w:spacing w:line="240" w:lineRule="atLeast"/>
        <w:ind w:left="110" w:right="262"/>
        <w:jc w:val="both"/>
        <w:rPr>
          <w:bCs/>
          <w:sz w:val="20"/>
          <w:szCs w:val="20"/>
        </w:rPr>
      </w:pPr>
      <w:r w:rsidRPr="00ED2163">
        <w:rPr>
          <w:bCs/>
          <w:sz w:val="20"/>
          <w:szCs w:val="20"/>
        </w:rPr>
        <w:t>Dichiara di aver tenuto conto nella formulazione dell’offerta dei costi relativi alla sicurezza aziendale, che ammontano ad € ___________ in cifre (__________________) in lettere, così come previsto dall’art.95, comma 10, del D.Lgs. n. 50/2016.</w:t>
      </w:r>
    </w:p>
    <w:p w14:paraId="388BF72F" w14:textId="77777777" w:rsidR="008D09E5" w:rsidRPr="00ED2163" w:rsidRDefault="008D09E5" w:rsidP="008D09E5">
      <w:pPr>
        <w:pStyle w:val="Corpotesto"/>
        <w:spacing w:line="240" w:lineRule="atLeast"/>
        <w:jc w:val="both"/>
        <w:rPr>
          <w:bCs/>
          <w:sz w:val="20"/>
          <w:szCs w:val="20"/>
        </w:rPr>
      </w:pPr>
    </w:p>
    <w:p w14:paraId="6C96A3BB" w14:textId="77777777" w:rsidR="008D09E5" w:rsidRPr="00ED2163" w:rsidRDefault="008D09E5" w:rsidP="008D09E5">
      <w:pPr>
        <w:pStyle w:val="Paragrafoelenco"/>
        <w:tabs>
          <w:tab w:val="left" w:pos="410"/>
          <w:tab w:val="left" w:pos="3795"/>
          <w:tab w:val="left" w:pos="4355"/>
          <w:tab w:val="left" w:pos="9159"/>
          <w:tab w:val="left" w:pos="10263"/>
        </w:tabs>
        <w:spacing w:line="240" w:lineRule="atLeast"/>
        <w:ind w:left="78" w:right="181"/>
        <w:jc w:val="both"/>
        <w:rPr>
          <w:bCs/>
          <w:sz w:val="20"/>
          <w:szCs w:val="20"/>
        </w:rPr>
      </w:pPr>
      <w:r w:rsidRPr="00ED2163">
        <w:rPr>
          <w:bCs/>
          <w:sz w:val="20"/>
          <w:szCs w:val="20"/>
        </w:rPr>
        <w:t xml:space="preserve">Dichiara inoltre, ai sensi dell’art. 95 comma 10 del Dlgs n. 50/216 che l’offerta per l’affidamento in oggetto è stata determinata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livello, per un importo pari a € </w:t>
      </w:r>
      <w:r w:rsidRPr="00ED2163">
        <w:rPr>
          <w:bCs/>
          <w:sz w:val="20"/>
          <w:szCs w:val="20"/>
        </w:rPr>
        <w:softHyphen/>
      </w:r>
      <w:r w:rsidRPr="00ED2163">
        <w:rPr>
          <w:bCs/>
          <w:sz w:val="20"/>
          <w:szCs w:val="20"/>
        </w:rPr>
        <w:softHyphen/>
      </w:r>
      <w:r w:rsidRPr="00ED2163">
        <w:rPr>
          <w:bCs/>
          <w:sz w:val="20"/>
          <w:szCs w:val="20"/>
        </w:rPr>
        <w:softHyphen/>
        <w:t>______________in cifre (__________________) in lettere.</w:t>
      </w:r>
    </w:p>
    <w:p w14:paraId="79F5AA07" w14:textId="77777777" w:rsidR="0055277D" w:rsidRDefault="0055277D">
      <w:pPr>
        <w:pStyle w:val="Corpotesto"/>
        <w:spacing w:before="7"/>
        <w:rPr>
          <w:bCs/>
          <w:sz w:val="20"/>
          <w:szCs w:val="20"/>
        </w:rPr>
      </w:pPr>
    </w:p>
    <w:p w14:paraId="6088BFC2" w14:textId="77777777" w:rsidR="0055277D" w:rsidRDefault="0055277D">
      <w:pPr>
        <w:pStyle w:val="Corpotesto"/>
        <w:spacing w:before="7"/>
        <w:rPr>
          <w:bCs/>
          <w:sz w:val="20"/>
          <w:szCs w:val="20"/>
        </w:rPr>
      </w:pPr>
    </w:p>
    <w:p w14:paraId="4A634904" w14:textId="5A7D803E" w:rsidR="00145592" w:rsidRDefault="00BD741D" w:rsidP="00ED2163">
      <w:pPr>
        <w:pStyle w:val="Corpotesto"/>
        <w:tabs>
          <w:tab w:val="left" w:pos="6481"/>
        </w:tabs>
        <w:ind w:left="110"/>
        <w:rPr>
          <w:rFonts w:ascii="Arial" w:eastAsia="Times New Roman" w:cs="Arial"/>
          <w:w w:val="95"/>
          <w:sz w:val="16"/>
          <w:szCs w:val="16"/>
        </w:rPr>
      </w:pPr>
      <w:r w:rsidRPr="005624FC">
        <w:rPr>
          <w:sz w:val="20"/>
          <w:szCs w:val="20"/>
        </w:rPr>
        <w:t>Data</w:t>
      </w:r>
      <w:r w:rsidRPr="005624FC">
        <w:rPr>
          <w:sz w:val="20"/>
          <w:szCs w:val="20"/>
        </w:rPr>
        <w:tab/>
        <w:t>Apporre firma</w:t>
      </w:r>
      <w:r w:rsidRPr="005624FC">
        <w:rPr>
          <w:spacing w:val="-4"/>
          <w:sz w:val="20"/>
          <w:szCs w:val="20"/>
        </w:rPr>
        <w:t xml:space="preserve"> </w:t>
      </w:r>
      <w:r w:rsidRPr="005624FC">
        <w:rPr>
          <w:sz w:val="20"/>
          <w:szCs w:val="20"/>
        </w:rPr>
        <w:t>digitale</w:t>
      </w:r>
    </w:p>
    <w:p w14:paraId="5DF4FA04" w14:textId="77777777" w:rsidR="00145592" w:rsidRDefault="00145592">
      <w:pPr>
        <w:tabs>
          <w:tab w:val="left" w:pos="8494"/>
        </w:tabs>
        <w:spacing w:before="229"/>
        <w:ind w:left="110"/>
        <w:rPr>
          <w:rFonts w:ascii="Arial" w:eastAsia="Times New Roman" w:cs="Arial"/>
          <w:w w:val="95"/>
          <w:sz w:val="16"/>
          <w:szCs w:val="16"/>
        </w:rPr>
      </w:pPr>
    </w:p>
    <w:p w14:paraId="1A2843F2" w14:textId="77777777" w:rsidR="00145592" w:rsidRDefault="00145592">
      <w:pPr>
        <w:tabs>
          <w:tab w:val="left" w:pos="8494"/>
        </w:tabs>
        <w:spacing w:before="229"/>
        <w:ind w:left="110"/>
        <w:rPr>
          <w:rFonts w:ascii="Arial" w:eastAsia="Times New Roman" w:cs="Arial"/>
          <w:w w:val="95"/>
          <w:sz w:val="16"/>
          <w:szCs w:val="16"/>
        </w:rPr>
      </w:pPr>
    </w:p>
    <w:p w14:paraId="15C36240" w14:textId="77777777" w:rsidR="00145592" w:rsidRDefault="00145592">
      <w:pPr>
        <w:tabs>
          <w:tab w:val="left" w:pos="8494"/>
        </w:tabs>
        <w:spacing w:before="229"/>
        <w:ind w:left="110"/>
        <w:rPr>
          <w:rFonts w:ascii="Arial" w:eastAsia="Times New Roman" w:cs="Arial"/>
          <w:w w:val="95"/>
          <w:sz w:val="16"/>
          <w:szCs w:val="16"/>
        </w:rPr>
      </w:pPr>
    </w:p>
    <w:sectPr w:rsidR="00145592" w:rsidSect="00C832EF">
      <w:type w:val="continuous"/>
      <w:pgSz w:w="11900" w:h="16840"/>
      <w:pgMar w:top="1100" w:right="10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'Arial Unicode MS'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795"/>
    <w:multiLevelType w:val="hybridMultilevel"/>
    <w:tmpl w:val="0B8C746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E40F78"/>
    <w:multiLevelType w:val="hybridMultilevel"/>
    <w:tmpl w:val="36247AF6"/>
    <w:lvl w:ilvl="0" w:tplc="04100001">
      <w:start w:val="1"/>
      <w:numFmt w:val="bullet"/>
      <w:lvlText w:val=""/>
      <w:lvlJc w:val="left"/>
      <w:pPr>
        <w:ind w:left="155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50778E"/>
    <w:multiLevelType w:val="hybridMultilevel"/>
    <w:tmpl w:val="A67EDAD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A94E44"/>
    <w:multiLevelType w:val="hybridMultilevel"/>
    <w:tmpl w:val="7C843F96"/>
    <w:lvl w:ilvl="0" w:tplc="BF606DBE">
      <w:numFmt w:val="bullet"/>
      <w:lvlText w:val="-"/>
      <w:lvlJc w:val="left"/>
      <w:pPr>
        <w:ind w:left="232" w:hanging="176"/>
      </w:pPr>
      <w:rPr>
        <w:rFonts w:ascii="Tahoma" w:eastAsia="Tahoma" w:hAnsi="Tahoma" w:cs="Tahoma" w:hint="default"/>
        <w:b/>
        <w:bCs/>
        <w:w w:val="99"/>
        <w:sz w:val="20"/>
        <w:szCs w:val="20"/>
      </w:rPr>
    </w:lvl>
    <w:lvl w:ilvl="1" w:tplc="9AA89D0C">
      <w:numFmt w:val="bullet"/>
      <w:lvlText w:val="•"/>
      <w:lvlJc w:val="left"/>
      <w:pPr>
        <w:ind w:left="1278" w:hanging="176"/>
      </w:pPr>
      <w:rPr>
        <w:rFonts w:hint="default"/>
      </w:rPr>
    </w:lvl>
    <w:lvl w:ilvl="2" w:tplc="4B2C6E56">
      <w:numFmt w:val="bullet"/>
      <w:lvlText w:val="•"/>
      <w:lvlJc w:val="left"/>
      <w:pPr>
        <w:ind w:left="2316" w:hanging="176"/>
      </w:pPr>
      <w:rPr>
        <w:rFonts w:hint="default"/>
      </w:rPr>
    </w:lvl>
    <w:lvl w:ilvl="3" w:tplc="56F2D992">
      <w:numFmt w:val="bullet"/>
      <w:lvlText w:val="•"/>
      <w:lvlJc w:val="left"/>
      <w:pPr>
        <w:ind w:left="3354" w:hanging="176"/>
      </w:pPr>
      <w:rPr>
        <w:rFonts w:hint="default"/>
      </w:rPr>
    </w:lvl>
    <w:lvl w:ilvl="4" w:tplc="2E30388E">
      <w:numFmt w:val="bullet"/>
      <w:lvlText w:val="•"/>
      <w:lvlJc w:val="left"/>
      <w:pPr>
        <w:ind w:left="4392" w:hanging="176"/>
      </w:pPr>
      <w:rPr>
        <w:rFonts w:hint="default"/>
      </w:rPr>
    </w:lvl>
    <w:lvl w:ilvl="5" w:tplc="1DE0769C">
      <w:numFmt w:val="bullet"/>
      <w:lvlText w:val="•"/>
      <w:lvlJc w:val="left"/>
      <w:pPr>
        <w:ind w:left="5430" w:hanging="176"/>
      </w:pPr>
      <w:rPr>
        <w:rFonts w:hint="default"/>
      </w:rPr>
    </w:lvl>
    <w:lvl w:ilvl="6" w:tplc="CF8A9C8C">
      <w:numFmt w:val="bullet"/>
      <w:lvlText w:val="•"/>
      <w:lvlJc w:val="left"/>
      <w:pPr>
        <w:ind w:left="6468" w:hanging="176"/>
      </w:pPr>
      <w:rPr>
        <w:rFonts w:hint="default"/>
      </w:rPr>
    </w:lvl>
    <w:lvl w:ilvl="7" w:tplc="4678BAF2">
      <w:numFmt w:val="bullet"/>
      <w:lvlText w:val="•"/>
      <w:lvlJc w:val="left"/>
      <w:pPr>
        <w:ind w:left="7506" w:hanging="176"/>
      </w:pPr>
      <w:rPr>
        <w:rFonts w:hint="default"/>
      </w:rPr>
    </w:lvl>
    <w:lvl w:ilvl="8" w:tplc="838AC076">
      <w:numFmt w:val="bullet"/>
      <w:lvlText w:val="•"/>
      <w:lvlJc w:val="left"/>
      <w:pPr>
        <w:ind w:left="8544" w:hanging="176"/>
      </w:pPr>
      <w:rPr>
        <w:rFonts w:hint="default"/>
      </w:rPr>
    </w:lvl>
  </w:abstractNum>
  <w:abstractNum w:abstractNumId="4" w15:restartNumberingAfterBreak="0">
    <w:nsid w:val="59E90BB1"/>
    <w:multiLevelType w:val="hybridMultilevel"/>
    <w:tmpl w:val="9C86333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 w16cid:durableId="767427596">
    <w:abstractNumId w:val="4"/>
  </w:num>
  <w:num w:numId="2" w16cid:durableId="1703289104">
    <w:abstractNumId w:val="2"/>
  </w:num>
  <w:num w:numId="3" w16cid:durableId="1568107344">
    <w:abstractNumId w:val="1"/>
  </w:num>
  <w:num w:numId="4" w16cid:durableId="98457119">
    <w:abstractNumId w:val="0"/>
  </w:num>
  <w:num w:numId="5" w16cid:durableId="11632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437"/>
    <w:rsid w:val="00051F01"/>
    <w:rsid w:val="00055EC8"/>
    <w:rsid w:val="00095E7B"/>
    <w:rsid w:val="000C1B74"/>
    <w:rsid w:val="00145592"/>
    <w:rsid w:val="001B3574"/>
    <w:rsid w:val="00206033"/>
    <w:rsid w:val="0025070C"/>
    <w:rsid w:val="00292CC7"/>
    <w:rsid w:val="003D1460"/>
    <w:rsid w:val="003E3DAE"/>
    <w:rsid w:val="0042573B"/>
    <w:rsid w:val="005112A1"/>
    <w:rsid w:val="0053209B"/>
    <w:rsid w:val="00540265"/>
    <w:rsid w:val="0055277D"/>
    <w:rsid w:val="005624FC"/>
    <w:rsid w:val="00574FEB"/>
    <w:rsid w:val="005B0DA6"/>
    <w:rsid w:val="005E1A77"/>
    <w:rsid w:val="00644669"/>
    <w:rsid w:val="00663FEF"/>
    <w:rsid w:val="006D2078"/>
    <w:rsid w:val="00735B78"/>
    <w:rsid w:val="00743377"/>
    <w:rsid w:val="007D15C1"/>
    <w:rsid w:val="0081476E"/>
    <w:rsid w:val="008412BC"/>
    <w:rsid w:val="008D09E5"/>
    <w:rsid w:val="008E2D81"/>
    <w:rsid w:val="008F3112"/>
    <w:rsid w:val="00931337"/>
    <w:rsid w:val="009C7437"/>
    <w:rsid w:val="009F217C"/>
    <w:rsid w:val="00A07039"/>
    <w:rsid w:val="00AD12AF"/>
    <w:rsid w:val="00B878E8"/>
    <w:rsid w:val="00BA507B"/>
    <w:rsid w:val="00BD741D"/>
    <w:rsid w:val="00C8195C"/>
    <w:rsid w:val="00C832EF"/>
    <w:rsid w:val="00CD3071"/>
    <w:rsid w:val="00D11269"/>
    <w:rsid w:val="00E031B6"/>
    <w:rsid w:val="00E42075"/>
    <w:rsid w:val="00E5648D"/>
    <w:rsid w:val="00ED2163"/>
    <w:rsid w:val="00EE0EDE"/>
    <w:rsid w:val="00F273D8"/>
    <w:rsid w:val="00F3206E"/>
    <w:rsid w:val="00F530C6"/>
    <w:rsid w:val="00F60ED3"/>
    <w:rsid w:val="00F615E8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C8A6B"/>
  <w15:docId w15:val="{C46458CE-49EA-4E95-9502-D3A79AC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EF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C832EF"/>
    <w:pPr>
      <w:ind w:left="11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D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E426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C832E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C832EF"/>
  </w:style>
  <w:style w:type="character" w:customStyle="1" w:styleId="CorpotestoCarattere">
    <w:name w:val="Corpo testo Carattere"/>
    <w:link w:val="Corpotesto"/>
    <w:uiPriority w:val="99"/>
    <w:semiHidden/>
    <w:rsid w:val="008E4263"/>
    <w:rPr>
      <w:rFonts w:ascii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C832EF"/>
  </w:style>
  <w:style w:type="paragraph" w:customStyle="1" w:styleId="TableParagraph">
    <w:name w:val="Table Paragraph"/>
    <w:basedOn w:val="Normale"/>
    <w:uiPriority w:val="99"/>
    <w:rsid w:val="00C832EF"/>
  </w:style>
  <w:style w:type="character" w:styleId="Enfasigrassetto">
    <w:name w:val="Strong"/>
    <w:uiPriority w:val="22"/>
    <w:qFormat/>
    <w:rsid w:val="005624FC"/>
    <w:rPr>
      <w:rFonts w:ascii="Times New Roman" w:hAnsi="Times New Roman" w:cs="Times New Roman" w:hint="default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3E3D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uiPriority w:val="99"/>
    <w:semiHidden/>
    <w:unhideWhenUsed/>
    <w:rsid w:val="003E3DAE"/>
    <w:rPr>
      <w:color w:val="0000FF"/>
      <w:u w:val="single"/>
    </w:rPr>
  </w:style>
  <w:style w:type="paragraph" w:styleId="Nessunaspaziatura">
    <w:name w:val="No Spacing"/>
    <w:qFormat/>
    <w:rsid w:val="00540265"/>
    <w:pPr>
      <w:widowControl w:val="0"/>
      <w:suppressAutoHyphens/>
      <w:autoSpaceDN w:val="0"/>
    </w:pPr>
    <w:rPr>
      <w:rFonts w:ascii="Times New Roman" w:eastAsia="SimSun, 'Arial Unicode MS'" w:hAnsi="Times New Roman" w:cs="Mangal"/>
      <w:kern w:val="3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54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cig.anticorruzione.it/AVCP-SmartCig/preparaDettaglioComunicazioneOS.action?codDettaglioCarnet=57762502" TargetMode="External"/><Relationship Id="rId5" Type="http://schemas.openxmlformats.org/officeDocument/2006/relationships/hyperlink" Target="http://wwwservizi.regione.emilia-romagna.it/cercaregione/DettaglioStruttura.aspx?Xlzs5azsfkA/8GHXHKnLnw5YZ6NaMXld6Zovarh+Q6DUOBM7cVVKb6GsTSPz2e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 DI GARA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 DI GARA</dc:title>
  <dc:creator>ELENA MORGANTI</dc:creator>
  <cp:lastModifiedBy>Silvia Maccapani</cp:lastModifiedBy>
  <cp:revision>8</cp:revision>
  <cp:lastPrinted>2019-05-14T08:36:00Z</cp:lastPrinted>
  <dcterms:created xsi:type="dcterms:W3CDTF">2021-07-30T09:16:00Z</dcterms:created>
  <dcterms:modified xsi:type="dcterms:W3CDTF">2022-08-05T10:58:00Z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